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27001F" w14:textId="77777777" w:rsidR="001A0488" w:rsidRDefault="001A0488" w:rsidP="00685833">
      <w:pPr>
        <w:widowControl w:val="0"/>
        <w:jc w:val="center"/>
        <w:rPr>
          <w:rFonts w:ascii="GHEA Grapalat" w:hAnsi="GHEA Grapalat"/>
          <w:sz w:val="22"/>
          <w:szCs w:val="22"/>
          <w:lang w:val="en-US"/>
        </w:rPr>
      </w:pPr>
    </w:p>
    <w:p w14:paraId="123C6B53" w14:textId="77777777" w:rsidR="00BE5F62" w:rsidRPr="00692549" w:rsidRDefault="00CC482C" w:rsidP="00685833">
      <w:pPr>
        <w:widowControl w:val="0"/>
        <w:jc w:val="center"/>
        <w:rPr>
          <w:rFonts w:ascii="GHEA Grapalat" w:hAnsi="GHEA Grapalat" w:cs="Sylfaen"/>
          <w:sz w:val="22"/>
          <w:szCs w:val="22"/>
        </w:rPr>
      </w:pPr>
      <w:r w:rsidRPr="00692549">
        <w:rPr>
          <w:rFonts w:ascii="GHEA Grapalat" w:hAnsi="GHEA Grapalat"/>
          <w:sz w:val="22"/>
          <w:szCs w:val="22"/>
        </w:rPr>
        <w:t>ОБЪЯВЛЕНИЕ</w:t>
      </w:r>
    </w:p>
    <w:p w14:paraId="32EDFC43" w14:textId="77777777" w:rsidR="00335F28" w:rsidRPr="00692549" w:rsidRDefault="00335F28" w:rsidP="00685833">
      <w:pPr>
        <w:widowControl w:val="0"/>
        <w:jc w:val="center"/>
        <w:rPr>
          <w:rFonts w:ascii="GHEA Grapalat" w:hAnsi="GHEA Grapalat" w:cs="Sylfaen"/>
          <w:sz w:val="22"/>
          <w:szCs w:val="22"/>
        </w:rPr>
      </w:pPr>
      <w:bookmarkStart w:id="0" w:name="_Hlk67584673"/>
      <w:r w:rsidRPr="00692549">
        <w:rPr>
          <w:rFonts w:ascii="GHEA Grapalat" w:hAnsi="GHEA Grapalat"/>
          <w:sz w:val="22"/>
          <w:szCs w:val="22"/>
        </w:rPr>
        <w:t xml:space="preserve">об </w:t>
      </w:r>
      <w:r w:rsidR="00B2138A" w:rsidRPr="00692549">
        <w:rPr>
          <w:rFonts w:ascii="GHEA Grapalat" w:hAnsi="GHEA Grapalat"/>
          <w:sz w:val="22"/>
          <w:szCs w:val="22"/>
        </w:rPr>
        <w:t>объявлении</w:t>
      </w:r>
      <w:r w:rsidRPr="00692549">
        <w:rPr>
          <w:rFonts w:ascii="GHEA Grapalat" w:hAnsi="GHEA Grapalat"/>
          <w:sz w:val="22"/>
          <w:szCs w:val="22"/>
        </w:rPr>
        <w:t xml:space="preserve"> процедуры закупки </w:t>
      </w:r>
      <w:r w:rsidR="000C0DA8" w:rsidRPr="00692549">
        <w:rPr>
          <w:rFonts w:ascii="GHEA Grapalat" w:hAnsi="GHEA Grapalat"/>
          <w:sz w:val="22"/>
          <w:szCs w:val="22"/>
        </w:rPr>
        <w:t xml:space="preserve">частично </w:t>
      </w:r>
      <w:r w:rsidRPr="00692549">
        <w:rPr>
          <w:rFonts w:ascii="GHEA Grapalat" w:hAnsi="GHEA Grapalat"/>
          <w:sz w:val="22"/>
          <w:szCs w:val="22"/>
        </w:rPr>
        <w:t>несостоявшейся</w:t>
      </w:r>
    </w:p>
    <w:bookmarkEnd w:id="0"/>
    <w:p w14:paraId="002217FF" w14:textId="41B6B0AC" w:rsidR="0012158B" w:rsidRDefault="00EF6EC1" w:rsidP="0012158B">
      <w:pPr>
        <w:spacing w:line="360" w:lineRule="auto"/>
        <w:jc w:val="center"/>
        <w:rPr>
          <w:rFonts w:ascii="GHEA Grapalat" w:hAnsi="GHEA Grapalat"/>
          <w:lang w:val="hy-AM"/>
        </w:rPr>
      </w:pPr>
      <w:r w:rsidRPr="00692549">
        <w:rPr>
          <w:rFonts w:ascii="GHEA Grapalat" w:hAnsi="GHEA Grapalat"/>
          <w:sz w:val="22"/>
          <w:szCs w:val="22"/>
        </w:rPr>
        <w:t xml:space="preserve">Код процедуры </w:t>
      </w:r>
      <w:r w:rsidR="0012158B" w:rsidRPr="00CE588E">
        <w:rPr>
          <w:rFonts w:ascii="GHEA Grapalat" w:hAnsi="GHEA Grapalat"/>
        </w:rPr>
        <w:t>«</w:t>
      </w:r>
      <w:r w:rsidR="0012158B">
        <w:rPr>
          <w:rFonts w:ascii="GHEA Grapalat" w:hAnsi="GHEA Grapalat"/>
          <w:lang w:val="en-US"/>
        </w:rPr>
        <w:t>OBT</w:t>
      </w:r>
      <w:r w:rsidR="0012158B" w:rsidRPr="0012158B">
        <w:rPr>
          <w:rFonts w:ascii="GHEA Grapalat" w:hAnsi="GHEA Grapalat"/>
        </w:rPr>
        <w:t>-</w:t>
      </w:r>
      <w:proofErr w:type="spellStart"/>
      <w:r w:rsidR="0012158B">
        <w:rPr>
          <w:rFonts w:ascii="GHEA Grapalat" w:hAnsi="GHEA Grapalat"/>
          <w:lang w:val="en-US"/>
        </w:rPr>
        <w:t>GHAPDzB</w:t>
      </w:r>
      <w:proofErr w:type="spellEnd"/>
      <w:r w:rsidR="0012158B" w:rsidRPr="0012158B">
        <w:rPr>
          <w:rFonts w:ascii="GHEA Grapalat" w:hAnsi="GHEA Grapalat"/>
        </w:rPr>
        <w:t>-</w:t>
      </w:r>
      <w:r w:rsidR="0012158B" w:rsidRPr="00CE588E">
        <w:rPr>
          <w:rFonts w:ascii="GHEA Grapalat" w:hAnsi="GHEA Grapalat"/>
        </w:rPr>
        <w:t>2</w:t>
      </w:r>
      <w:r w:rsidR="0012158B" w:rsidRPr="00930DFD">
        <w:rPr>
          <w:rFonts w:ascii="GHEA Grapalat" w:hAnsi="GHEA Grapalat"/>
        </w:rPr>
        <w:t>1</w:t>
      </w:r>
      <w:r w:rsidR="0012158B" w:rsidRPr="00CE588E">
        <w:rPr>
          <w:rFonts w:ascii="GHEA Grapalat" w:hAnsi="GHEA Grapalat"/>
        </w:rPr>
        <w:t>/0</w:t>
      </w:r>
      <w:r w:rsidR="0012158B" w:rsidRPr="009461D0">
        <w:rPr>
          <w:rFonts w:ascii="GHEA Grapalat" w:hAnsi="GHEA Grapalat"/>
        </w:rPr>
        <w:t>8</w:t>
      </w:r>
      <w:r w:rsidR="0012158B" w:rsidRPr="00CE588E">
        <w:rPr>
          <w:rFonts w:ascii="GHEA Grapalat" w:hAnsi="GHEA Grapalat"/>
        </w:rPr>
        <w:t xml:space="preserve">» </w:t>
      </w:r>
    </w:p>
    <w:p w14:paraId="08635195" w14:textId="36FF45DD" w:rsidR="00692549" w:rsidRPr="0012158B" w:rsidRDefault="00692549" w:rsidP="0012158B">
      <w:pPr>
        <w:pStyle w:val="3"/>
        <w:keepNext w:val="0"/>
        <w:widowControl w:val="0"/>
        <w:ind w:firstLine="0"/>
        <w:rPr>
          <w:sz w:val="22"/>
          <w:szCs w:val="22"/>
        </w:rPr>
      </w:pPr>
    </w:p>
    <w:p w14:paraId="653D6F82" w14:textId="6C02A83C" w:rsidR="0012540C" w:rsidRPr="00692549" w:rsidRDefault="0012158B" w:rsidP="00692549">
      <w:pPr>
        <w:pStyle w:val="3"/>
        <w:keepNext w:val="0"/>
        <w:widowControl w:val="0"/>
        <w:ind w:firstLine="0"/>
        <w:jc w:val="both"/>
        <w:rPr>
          <w:rFonts w:ascii="GHEA Grapalat" w:hAnsi="GHEA Grapalat"/>
          <w:b w:val="0"/>
          <w:sz w:val="22"/>
          <w:szCs w:val="22"/>
        </w:rPr>
      </w:pPr>
      <w:r w:rsidRPr="0012158B">
        <w:rPr>
          <w:rFonts w:ascii="GHEA Grapalat" w:hAnsi="GHEA Grapalat" w:cs="Sylfaen"/>
          <w:b w:val="0"/>
          <w:bCs/>
          <w:sz w:val="22"/>
          <w:szCs w:val="22"/>
          <w:lang w:val="af-ZA"/>
        </w:rPr>
        <w:t>Армянский театр оперы и балета имени А. А. Спендиарова</w:t>
      </w:r>
      <w:r w:rsidRPr="0012158B">
        <w:rPr>
          <w:rFonts w:ascii="GHEA Grapalat" w:hAnsi="GHEA Grapalat" w:cs="Sylfaen"/>
          <w:b w:val="0"/>
          <w:bCs/>
          <w:sz w:val="22"/>
          <w:szCs w:val="22"/>
          <w:lang w:val="af-ZA"/>
        </w:rPr>
        <w:t xml:space="preserve"> </w:t>
      </w:r>
      <w:r w:rsidR="00D732C4" w:rsidRPr="0012158B">
        <w:rPr>
          <w:rFonts w:ascii="GHEA Grapalat" w:hAnsi="GHEA Grapalat"/>
          <w:b w:val="0"/>
          <w:bCs/>
          <w:sz w:val="22"/>
          <w:szCs w:val="22"/>
        </w:rPr>
        <w:t xml:space="preserve">ниже представляет информацию об объявлении несостоявшейся </w:t>
      </w:r>
      <w:r w:rsidR="00685833" w:rsidRPr="0012158B">
        <w:rPr>
          <w:rFonts w:ascii="GHEA Grapalat" w:hAnsi="GHEA Grapalat"/>
          <w:b w:val="0"/>
          <w:bCs/>
          <w:sz w:val="22"/>
          <w:szCs w:val="22"/>
        </w:rPr>
        <w:t xml:space="preserve">нижеуказанные лоты </w:t>
      </w:r>
      <w:r w:rsidR="004E4619" w:rsidRPr="0012158B">
        <w:rPr>
          <w:rFonts w:ascii="GHEA Grapalat" w:hAnsi="GHEA Grapalat"/>
          <w:b w:val="0"/>
          <w:bCs/>
          <w:sz w:val="22"/>
          <w:szCs w:val="22"/>
          <w:lang w:val="hy-AM"/>
        </w:rPr>
        <w:t xml:space="preserve">процедуры </w:t>
      </w:r>
      <w:r w:rsidR="0012540C" w:rsidRPr="0012158B">
        <w:rPr>
          <w:rFonts w:ascii="GHEA Grapalat" w:hAnsi="GHEA Grapalat"/>
          <w:b w:val="0"/>
          <w:bCs/>
          <w:sz w:val="22"/>
          <w:szCs w:val="22"/>
          <w:lang w:val="hy-AM"/>
        </w:rPr>
        <w:t xml:space="preserve">закупки </w:t>
      </w:r>
      <w:r w:rsidR="00D732C4" w:rsidRPr="0012158B">
        <w:rPr>
          <w:rFonts w:ascii="GHEA Grapalat" w:hAnsi="GHEA Grapalat"/>
          <w:b w:val="0"/>
          <w:bCs/>
          <w:sz w:val="22"/>
          <w:szCs w:val="22"/>
          <w:lang w:val="hy-AM"/>
        </w:rPr>
        <w:t>по</w:t>
      </w:r>
      <w:r w:rsidR="00D14720" w:rsidRPr="0012158B">
        <w:rPr>
          <w:rFonts w:ascii="GHEA Grapalat" w:hAnsi="GHEA Grapalat"/>
          <w:b w:val="0"/>
          <w:bCs/>
          <w:sz w:val="22"/>
          <w:szCs w:val="22"/>
          <w:lang w:val="hy-AM"/>
        </w:rPr>
        <w:t>д</w:t>
      </w:r>
      <w:r w:rsidR="00D732C4" w:rsidRPr="0012158B">
        <w:rPr>
          <w:rFonts w:ascii="GHEA Grapalat" w:hAnsi="GHEA Grapalat"/>
          <w:b w:val="0"/>
          <w:bCs/>
          <w:sz w:val="22"/>
          <w:szCs w:val="22"/>
          <w:lang w:val="hy-AM"/>
        </w:rPr>
        <w:t xml:space="preserve"> код</w:t>
      </w:r>
      <w:r w:rsidR="00D14720" w:rsidRPr="0012158B">
        <w:rPr>
          <w:rFonts w:ascii="GHEA Grapalat" w:hAnsi="GHEA Grapalat"/>
          <w:b w:val="0"/>
          <w:bCs/>
          <w:sz w:val="22"/>
          <w:szCs w:val="22"/>
          <w:lang w:val="hy-AM"/>
        </w:rPr>
        <w:t>ом</w:t>
      </w:r>
      <w:r w:rsidR="00692549" w:rsidRPr="0012158B">
        <w:rPr>
          <w:rFonts w:ascii="GHEA Grapalat" w:hAnsi="GHEA Grapalat"/>
          <w:b w:val="0"/>
          <w:bCs/>
          <w:sz w:val="22"/>
          <w:szCs w:val="22"/>
        </w:rPr>
        <w:t xml:space="preserve"> </w:t>
      </w:r>
      <w:r w:rsidRPr="0012158B">
        <w:rPr>
          <w:rFonts w:ascii="GHEA Grapalat" w:hAnsi="GHEA Grapalat"/>
          <w:sz w:val="20"/>
        </w:rPr>
        <w:t>«</w:t>
      </w:r>
      <w:r w:rsidRPr="0012158B">
        <w:rPr>
          <w:rFonts w:ascii="GHEA Grapalat" w:hAnsi="GHEA Grapalat"/>
          <w:sz w:val="20"/>
          <w:lang w:val="en-US"/>
        </w:rPr>
        <w:t>OBT</w:t>
      </w:r>
      <w:r w:rsidRPr="0012158B">
        <w:rPr>
          <w:rFonts w:ascii="GHEA Grapalat" w:hAnsi="GHEA Grapalat"/>
          <w:sz w:val="20"/>
        </w:rPr>
        <w:t>-</w:t>
      </w:r>
      <w:proofErr w:type="spellStart"/>
      <w:r w:rsidRPr="0012158B">
        <w:rPr>
          <w:rFonts w:ascii="GHEA Grapalat" w:hAnsi="GHEA Grapalat"/>
          <w:sz w:val="20"/>
          <w:lang w:val="en-US"/>
        </w:rPr>
        <w:t>GHAPDzB</w:t>
      </w:r>
      <w:proofErr w:type="spellEnd"/>
      <w:r w:rsidRPr="0012158B">
        <w:rPr>
          <w:rFonts w:ascii="GHEA Grapalat" w:hAnsi="GHEA Grapalat"/>
          <w:sz w:val="20"/>
        </w:rPr>
        <w:t>-21/08»</w:t>
      </w:r>
      <w:r w:rsidR="0012540C" w:rsidRPr="0012158B">
        <w:rPr>
          <w:rFonts w:ascii="GHEA Grapalat" w:hAnsi="GHEA Grapalat"/>
          <w:b w:val="0"/>
          <w:bCs/>
          <w:sz w:val="22"/>
          <w:szCs w:val="22"/>
          <w:lang w:val="hy-AM"/>
        </w:rPr>
        <w:t>,</w:t>
      </w:r>
      <w:r w:rsidR="00D732C4" w:rsidRPr="0012158B">
        <w:rPr>
          <w:rFonts w:ascii="GHEA Grapalat" w:hAnsi="GHEA Grapalat"/>
          <w:b w:val="0"/>
          <w:bCs/>
          <w:sz w:val="22"/>
          <w:szCs w:val="22"/>
          <w:lang w:val="hy-AM"/>
        </w:rPr>
        <w:t xml:space="preserve"> организованной с целью</w:t>
      </w:r>
      <w:r w:rsidR="00D732C4" w:rsidRPr="00692549">
        <w:rPr>
          <w:rFonts w:ascii="GHEA Grapalat" w:hAnsi="GHEA Grapalat"/>
          <w:b w:val="0"/>
          <w:sz w:val="22"/>
          <w:szCs w:val="22"/>
          <w:lang w:val="hy-AM"/>
        </w:rPr>
        <w:t xml:space="preserve"> приобретения </w:t>
      </w:r>
      <w:r w:rsidRPr="0012158B">
        <w:rPr>
          <w:rFonts w:ascii="GHEA Grapalat" w:hAnsi="GHEA Grapalat"/>
          <w:b w:val="0"/>
          <w:sz w:val="22"/>
          <w:szCs w:val="22"/>
        </w:rPr>
        <w:t xml:space="preserve">товаров </w:t>
      </w:r>
      <w:r w:rsidR="00010264" w:rsidRPr="00692549">
        <w:rPr>
          <w:rFonts w:ascii="GHEA Grapalat" w:hAnsi="GHEA Grapalat"/>
          <w:b w:val="0"/>
          <w:sz w:val="22"/>
          <w:szCs w:val="22"/>
          <w:lang w:val="hy-AM"/>
        </w:rPr>
        <w:t>для</w:t>
      </w:r>
      <w:r w:rsidR="00E93634" w:rsidRPr="00692549">
        <w:rPr>
          <w:rFonts w:ascii="GHEA Grapalat" w:hAnsi="GHEA Grapalat"/>
          <w:b w:val="0"/>
          <w:sz w:val="22"/>
          <w:szCs w:val="22"/>
          <w:lang w:val="hy-AM"/>
        </w:rPr>
        <w:t xml:space="preserve"> своих </w:t>
      </w:r>
      <w:r w:rsidR="00010264" w:rsidRPr="00692549">
        <w:rPr>
          <w:rFonts w:ascii="GHEA Grapalat" w:hAnsi="GHEA Grapalat"/>
          <w:b w:val="0"/>
          <w:sz w:val="22"/>
          <w:szCs w:val="22"/>
          <w:lang w:val="hy-AM"/>
        </w:rPr>
        <w:t>нужд</w:t>
      </w:r>
      <w:r w:rsidR="000021D5" w:rsidRPr="00692549">
        <w:rPr>
          <w:rFonts w:ascii="GHEA Grapalat" w:hAnsi="GHEA Grapalat"/>
          <w:b w:val="0"/>
          <w:sz w:val="22"/>
          <w:szCs w:val="22"/>
          <w:lang w:val="hy-AM"/>
        </w:rPr>
        <w:t>:</w:t>
      </w:r>
    </w:p>
    <w:p w14:paraId="00EBB8C7" w14:textId="77777777" w:rsidR="00692549" w:rsidRPr="00692549" w:rsidRDefault="00692549" w:rsidP="00685833">
      <w:pPr>
        <w:widowControl w:val="0"/>
        <w:ind w:firstLine="709"/>
        <w:jc w:val="both"/>
        <w:rPr>
          <w:rFonts w:ascii="GHEA Grapalat" w:hAnsi="GHEA Grapalat"/>
          <w:sz w:val="18"/>
          <w:szCs w:val="18"/>
        </w:rPr>
      </w:pP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141"/>
        <w:gridCol w:w="2220"/>
        <w:gridCol w:w="2101"/>
        <w:gridCol w:w="2076"/>
        <w:gridCol w:w="2967"/>
      </w:tblGrid>
      <w:tr w:rsidR="00C40A14" w:rsidRPr="00C40A14" w14:paraId="470B667A" w14:textId="77777777" w:rsidTr="001A0488">
        <w:trPr>
          <w:trHeight w:val="626"/>
          <w:jc w:val="center"/>
        </w:trPr>
        <w:tc>
          <w:tcPr>
            <w:tcW w:w="1141" w:type="dxa"/>
            <w:shd w:val="clear" w:color="auto" w:fill="auto"/>
            <w:vAlign w:val="center"/>
          </w:tcPr>
          <w:p w14:paraId="6E1C6901" w14:textId="77777777" w:rsidR="00A72AAE" w:rsidRPr="00C40A14" w:rsidRDefault="00CC482C" w:rsidP="0068583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C40A14">
              <w:rPr>
                <w:rFonts w:ascii="GHEA Grapalat" w:hAnsi="GHEA Grapalat"/>
                <w:b/>
                <w:sz w:val="18"/>
                <w:szCs w:val="18"/>
              </w:rPr>
              <w:t>Номер лота</w:t>
            </w:r>
          </w:p>
        </w:tc>
        <w:tc>
          <w:tcPr>
            <w:tcW w:w="2220" w:type="dxa"/>
            <w:shd w:val="clear" w:color="auto" w:fill="auto"/>
            <w:vAlign w:val="center"/>
          </w:tcPr>
          <w:p w14:paraId="52F54CD7" w14:textId="77777777" w:rsidR="00A72AAE" w:rsidRPr="00C40A14" w:rsidRDefault="00CC482C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40A14">
              <w:rPr>
                <w:rFonts w:ascii="GHEA Grapalat" w:hAnsi="GHEA Grapalat"/>
                <w:b/>
                <w:sz w:val="18"/>
                <w:szCs w:val="18"/>
              </w:rPr>
              <w:t>Краткое описание предмета закупки</w:t>
            </w:r>
          </w:p>
        </w:tc>
        <w:tc>
          <w:tcPr>
            <w:tcW w:w="2101" w:type="dxa"/>
            <w:shd w:val="clear" w:color="auto" w:fill="auto"/>
            <w:vAlign w:val="center"/>
          </w:tcPr>
          <w:p w14:paraId="2791B4B1" w14:textId="77777777" w:rsidR="005E0856" w:rsidRPr="00C40A14" w:rsidRDefault="00CC482C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40A14">
              <w:rPr>
                <w:rFonts w:ascii="GHEA Grapalat" w:hAnsi="GHEA Grapalat"/>
                <w:b/>
                <w:sz w:val="18"/>
                <w:szCs w:val="18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076" w:type="dxa"/>
            <w:shd w:val="clear" w:color="auto" w:fill="auto"/>
            <w:vAlign w:val="center"/>
          </w:tcPr>
          <w:p w14:paraId="1BCDA2F3" w14:textId="77777777" w:rsidR="00A72AAE" w:rsidRPr="00C40A14" w:rsidRDefault="00CC482C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40A14">
              <w:rPr>
                <w:rFonts w:ascii="GHEA Grapalat" w:hAnsi="GHEA Grapalat"/>
                <w:b/>
                <w:sz w:val="18"/>
                <w:szCs w:val="18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14:paraId="3AF1040B" w14:textId="77777777" w:rsidR="00A72AAE" w:rsidRPr="00C40A14" w:rsidRDefault="00A72AAE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40A14">
              <w:rPr>
                <w:rFonts w:ascii="GHEA Grapalat" w:hAnsi="GHEA Grapalat"/>
                <w:sz w:val="18"/>
                <w:szCs w:val="18"/>
              </w:rPr>
              <w:t>/подчеркнуть соответствующую строку/</w:t>
            </w:r>
          </w:p>
        </w:tc>
        <w:tc>
          <w:tcPr>
            <w:tcW w:w="2967" w:type="dxa"/>
            <w:shd w:val="clear" w:color="auto" w:fill="auto"/>
            <w:vAlign w:val="center"/>
          </w:tcPr>
          <w:p w14:paraId="4B34E393" w14:textId="77777777" w:rsidR="00A72AAE" w:rsidRPr="00C40A14" w:rsidRDefault="00CC482C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40A14">
              <w:rPr>
                <w:rFonts w:ascii="GHEA Grapalat" w:hAnsi="GHEA Grapalat"/>
                <w:b/>
                <w:sz w:val="18"/>
                <w:szCs w:val="18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1A0488" w:rsidRPr="00C40A14" w14:paraId="6DA2471C" w14:textId="77777777" w:rsidTr="001A0488">
        <w:trPr>
          <w:trHeight w:val="980"/>
          <w:jc w:val="center"/>
        </w:trPr>
        <w:tc>
          <w:tcPr>
            <w:tcW w:w="1141" w:type="dxa"/>
            <w:shd w:val="clear" w:color="auto" w:fill="auto"/>
            <w:vAlign w:val="center"/>
          </w:tcPr>
          <w:p w14:paraId="1B673BA0" w14:textId="51A84213" w:rsidR="001A0488" w:rsidRPr="00692549" w:rsidRDefault="0012158B" w:rsidP="00BF44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2220" w:type="dxa"/>
            <w:shd w:val="clear" w:color="auto" w:fill="auto"/>
          </w:tcPr>
          <w:p w14:paraId="6BC06F3B" w14:textId="77777777" w:rsidR="001A0488" w:rsidRDefault="0012158B" w:rsidP="008113C3">
            <w:pPr>
              <w:rPr>
                <w:rFonts w:ascii="GHEA Grapalat" w:hAnsi="GHEA Grapalat" w:cs="Sylfaen"/>
                <w:szCs w:val="24"/>
                <w:lang w:val="en-US"/>
              </w:rPr>
            </w:pPr>
            <w:r>
              <w:rPr>
                <w:rFonts w:ascii="GHEA Grapalat" w:hAnsi="GHEA Grapalat" w:cs="Sylfaen"/>
                <w:szCs w:val="24"/>
                <w:lang w:val="en-US"/>
              </w:rPr>
              <w:t xml:space="preserve">АЦ </w:t>
            </w:r>
            <w:proofErr w:type="spellStart"/>
            <w:r>
              <w:rPr>
                <w:rFonts w:ascii="GHEA Grapalat" w:hAnsi="GHEA Grapalat" w:cs="Sylfaen"/>
                <w:szCs w:val="24"/>
                <w:lang w:val="en-US"/>
              </w:rPr>
              <w:t>Давит</w:t>
            </w:r>
            <w:proofErr w:type="spellEnd"/>
            <w:r>
              <w:rPr>
                <w:rFonts w:ascii="GHEA Grapalat" w:hAnsi="GHEA Grapalat" w:cs="Sylfaen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Cs w:val="24"/>
                <w:lang w:val="en-US"/>
              </w:rPr>
              <w:t>Оганнисян</w:t>
            </w:r>
            <w:proofErr w:type="spellEnd"/>
          </w:p>
          <w:p w14:paraId="626732C7" w14:textId="076BD1A4" w:rsidR="0012158B" w:rsidRPr="001A0488" w:rsidRDefault="0012158B" w:rsidP="008113C3">
            <w:pPr>
              <w:rPr>
                <w:lang w:val="en-US"/>
              </w:rPr>
            </w:pPr>
            <w:r>
              <w:rPr>
                <w:lang w:val="en-US"/>
              </w:rPr>
              <w:t xml:space="preserve">000 </w:t>
            </w:r>
            <w:proofErr w:type="spellStart"/>
            <w:r>
              <w:rPr>
                <w:lang w:val="en-US"/>
              </w:rPr>
              <w:t>Нардино</w:t>
            </w:r>
            <w:proofErr w:type="spellEnd"/>
          </w:p>
        </w:tc>
        <w:tc>
          <w:tcPr>
            <w:tcW w:w="2101" w:type="dxa"/>
            <w:shd w:val="clear" w:color="auto" w:fill="auto"/>
            <w:vAlign w:val="center"/>
          </w:tcPr>
          <w:p w14:paraId="5A199E7B" w14:textId="77777777" w:rsidR="0012158B" w:rsidRDefault="0012158B" w:rsidP="0012158B">
            <w:r w:rsidRPr="00517AD6">
              <w:rPr>
                <w:rFonts w:ascii="GHEA Grapalat" w:hAnsi="GHEA Grapalat"/>
                <w:sz w:val="16"/>
                <w:szCs w:val="16"/>
              </w:rPr>
              <w:t xml:space="preserve">Напольное покрытие для балета </w:t>
            </w:r>
          </w:p>
          <w:p w14:paraId="2C13EB57" w14:textId="77777777" w:rsidR="001A0488" w:rsidRPr="0012158B" w:rsidRDefault="001A0488" w:rsidP="0012158B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14:paraId="1338236D" w14:textId="77777777" w:rsidR="001A0488" w:rsidRPr="0012158B" w:rsidRDefault="001A0488" w:rsidP="00BF443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2158B">
              <w:rPr>
                <w:rFonts w:ascii="GHEA Grapalat" w:hAnsi="GHEA Grapalat"/>
                <w:sz w:val="18"/>
                <w:szCs w:val="18"/>
              </w:rPr>
              <w:t xml:space="preserve">1-го пункта </w:t>
            </w:r>
          </w:p>
          <w:p w14:paraId="6BB3D6A0" w14:textId="77777777" w:rsidR="001A0488" w:rsidRPr="0012158B" w:rsidRDefault="001A0488" w:rsidP="00BF443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2158B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14:paraId="6D3DA3A5" w14:textId="77777777" w:rsidR="001A0488" w:rsidRPr="0012158B" w:rsidRDefault="001A0488" w:rsidP="00BF4432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2158B">
              <w:rPr>
                <w:rFonts w:ascii="GHEA Grapalat" w:hAnsi="GHEA Grapalat"/>
                <w:b/>
                <w:sz w:val="18"/>
                <w:szCs w:val="18"/>
              </w:rPr>
              <w:t>3-го пункта</w:t>
            </w:r>
          </w:p>
          <w:p w14:paraId="70BBE3F4" w14:textId="77777777" w:rsidR="001A0488" w:rsidRPr="0012158B" w:rsidRDefault="001A0488" w:rsidP="00BF443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2158B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2967" w:type="dxa"/>
            <w:shd w:val="clear" w:color="auto" w:fill="auto"/>
            <w:vAlign w:val="center"/>
          </w:tcPr>
          <w:p w14:paraId="3F13BAEC" w14:textId="77777777" w:rsidR="00CA281D" w:rsidRPr="00CA281D" w:rsidRDefault="00CA281D" w:rsidP="00CA281D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rPr>
                <w:rFonts w:ascii="GHEA Grapalat" w:hAnsi="GHEA Grapalat"/>
                <w:b/>
                <w:sz w:val="18"/>
                <w:szCs w:val="18"/>
              </w:rPr>
            </w:pPr>
            <w:r w:rsidRPr="00CA281D">
              <w:rPr>
                <w:rFonts w:ascii="GHEA Grapalat" w:hAnsi="GHEA Grapalat"/>
                <w:b/>
                <w:sz w:val="18"/>
                <w:szCs w:val="18"/>
              </w:rPr>
              <w:t>Ценовое предложение превысило ориентировочную цену</w:t>
            </w:r>
          </w:p>
          <w:p w14:paraId="732500F2" w14:textId="57BB2BE0" w:rsidR="001A0488" w:rsidRPr="00685833" w:rsidRDefault="001A0488" w:rsidP="00BF443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1A0488" w:rsidRPr="00C40A14" w14:paraId="3E59ED10" w14:textId="77777777" w:rsidTr="001A0488">
        <w:trPr>
          <w:trHeight w:val="654"/>
          <w:jc w:val="center"/>
        </w:trPr>
        <w:tc>
          <w:tcPr>
            <w:tcW w:w="1141" w:type="dxa"/>
            <w:shd w:val="clear" w:color="auto" w:fill="auto"/>
            <w:vAlign w:val="center"/>
          </w:tcPr>
          <w:p w14:paraId="058EFF7A" w14:textId="58B71FD7" w:rsidR="001A0488" w:rsidRPr="00692549" w:rsidRDefault="0012158B" w:rsidP="00BF44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2220" w:type="dxa"/>
            <w:shd w:val="clear" w:color="auto" w:fill="auto"/>
          </w:tcPr>
          <w:p w14:paraId="49C2BC11" w14:textId="77777777" w:rsidR="0012158B" w:rsidRDefault="0012158B" w:rsidP="0012158B">
            <w:pPr>
              <w:rPr>
                <w:rFonts w:ascii="GHEA Grapalat" w:hAnsi="GHEA Grapalat" w:cs="Sylfaen"/>
                <w:szCs w:val="24"/>
                <w:lang w:val="en-US"/>
              </w:rPr>
            </w:pPr>
            <w:r>
              <w:rPr>
                <w:rFonts w:ascii="GHEA Grapalat" w:hAnsi="GHEA Grapalat" w:cs="Sylfaen"/>
                <w:szCs w:val="24"/>
                <w:lang w:val="en-US"/>
              </w:rPr>
              <w:t xml:space="preserve">АЦ </w:t>
            </w:r>
            <w:proofErr w:type="spellStart"/>
            <w:r>
              <w:rPr>
                <w:rFonts w:ascii="GHEA Grapalat" w:hAnsi="GHEA Grapalat" w:cs="Sylfaen"/>
                <w:szCs w:val="24"/>
                <w:lang w:val="en-US"/>
              </w:rPr>
              <w:t>Давит</w:t>
            </w:r>
            <w:proofErr w:type="spellEnd"/>
            <w:r>
              <w:rPr>
                <w:rFonts w:ascii="GHEA Grapalat" w:hAnsi="GHEA Grapalat" w:cs="Sylfaen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Cs w:val="24"/>
                <w:lang w:val="en-US"/>
              </w:rPr>
              <w:t>Оганнисян</w:t>
            </w:r>
            <w:proofErr w:type="spellEnd"/>
          </w:p>
          <w:p w14:paraId="59EB9A00" w14:textId="2772A60F" w:rsidR="001A0488" w:rsidRPr="001A0488" w:rsidRDefault="001A0488" w:rsidP="008113C3">
            <w:pPr>
              <w:rPr>
                <w:lang w:val="en-US"/>
              </w:rPr>
            </w:pPr>
          </w:p>
        </w:tc>
        <w:tc>
          <w:tcPr>
            <w:tcW w:w="2101" w:type="dxa"/>
            <w:shd w:val="clear" w:color="auto" w:fill="auto"/>
            <w:vAlign w:val="center"/>
          </w:tcPr>
          <w:p w14:paraId="3914154F" w14:textId="77777777" w:rsidR="0012158B" w:rsidRDefault="0012158B" w:rsidP="0012158B">
            <w:r w:rsidRPr="00517AD6">
              <w:rPr>
                <w:rFonts w:ascii="GHEA Grapalat" w:hAnsi="GHEA Grapalat"/>
                <w:sz w:val="16"/>
                <w:szCs w:val="16"/>
              </w:rPr>
              <w:t xml:space="preserve">Сценический </w:t>
            </w:r>
            <w:proofErr w:type="spellStart"/>
            <w:r w:rsidRPr="00517AD6">
              <w:rPr>
                <w:rFonts w:ascii="GHEA Grapalat" w:hAnsi="GHEA Grapalat"/>
                <w:sz w:val="16"/>
                <w:szCs w:val="16"/>
              </w:rPr>
              <w:t>скоч</w:t>
            </w:r>
            <w:proofErr w:type="spellEnd"/>
          </w:p>
          <w:p w14:paraId="3E7FD20F" w14:textId="77777777" w:rsidR="001A0488" w:rsidRPr="001A0488" w:rsidRDefault="001A0488" w:rsidP="00BF44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14:paraId="48AA5E0B" w14:textId="77777777" w:rsidR="001A0488" w:rsidRPr="0012158B" w:rsidRDefault="001A0488" w:rsidP="00BF443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2158B">
              <w:rPr>
                <w:rFonts w:ascii="GHEA Grapalat" w:hAnsi="GHEA Grapalat"/>
                <w:sz w:val="18"/>
                <w:szCs w:val="18"/>
              </w:rPr>
              <w:t xml:space="preserve">1-го пункта </w:t>
            </w:r>
          </w:p>
          <w:p w14:paraId="4AE6A89B" w14:textId="77777777" w:rsidR="001A0488" w:rsidRPr="0012158B" w:rsidRDefault="001A0488" w:rsidP="00BF443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2158B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14:paraId="0DDF2FA2" w14:textId="77777777" w:rsidR="001A0488" w:rsidRPr="0012158B" w:rsidRDefault="001A0488" w:rsidP="00BF4432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2158B">
              <w:rPr>
                <w:rFonts w:ascii="GHEA Grapalat" w:hAnsi="GHEA Grapalat"/>
                <w:b/>
                <w:sz w:val="18"/>
                <w:szCs w:val="18"/>
              </w:rPr>
              <w:t>3-го пункта</w:t>
            </w:r>
          </w:p>
          <w:p w14:paraId="46330DDA" w14:textId="77777777" w:rsidR="001A0488" w:rsidRPr="0012158B" w:rsidRDefault="001A0488" w:rsidP="00BF443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2158B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2967" w:type="dxa"/>
            <w:shd w:val="clear" w:color="auto" w:fill="auto"/>
            <w:vAlign w:val="center"/>
          </w:tcPr>
          <w:p w14:paraId="15894CEF" w14:textId="77777777" w:rsidR="00CA281D" w:rsidRPr="00CA281D" w:rsidRDefault="00CA281D" w:rsidP="00CA281D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rPr>
                <w:rFonts w:ascii="GHEA Grapalat" w:hAnsi="GHEA Grapalat"/>
                <w:b/>
                <w:sz w:val="18"/>
                <w:szCs w:val="18"/>
              </w:rPr>
            </w:pPr>
            <w:r w:rsidRPr="00CA281D">
              <w:rPr>
                <w:rFonts w:ascii="GHEA Grapalat" w:hAnsi="GHEA Grapalat"/>
                <w:b/>
                <w:sz w:val="18"/>
                <w:szCs w:val="18"/>
              </w:rPr>
              <w:t>Ценовое предложение превысило ориентировочную цену</w:t>
            </w:r>
          </w:p>
          <w:p w14:paraId="2FA74049" w14:textId="428F11EF" w:rsidR="001A0488" w:rsidRDefault="001A0488" w:rsidP="00BF443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14:paraId="101C82B9" w14:textId="77777777" w:rsidR="001A0488" w:rsidRPr="0012158B" w:rsidRDefault="001A0488" w:rsidP="001A0488">
      <w:pPr>
        <w:spacing w:line="360" w:lineRule="auto"/>
        <w:jc w:val="both"/>
        <w:rPr>
          <w:rFonts w:ascii="GHEA Grapalat" w:hAnsi="GHEA Grapalat"/>
        </w:rPr>
      </w:pPr>
    </w:p>
    <w:p w14:paraId="30CFB020" w14:textId="1E904047" w:rsidR="001A0488" w:rsidRDefault="001A0488" w:rsidP="001A0488">
      <w:pPr>
        <w:spacing w:line="360" w:lineRule="auto"/>
        <w:jc w:val="both"/>
        <w:rPr>
          <w:rFonts w:ascii="GHEA Grapalat" w:hAnsi="GHEA Grapalat"/>
        </w:rPr>
      </w:pPr>
      <w:r w:rsidRPr="005F0C0E">
        <w:rPr>
          <w:rFonts w:ascii="GHEA Grapalat" w:hAnsi="GHEA Grapalat"/>
        </w:rPr>
        <w:t xml:space="preserve">Для получения дополнительной информации, связанной с настоящим объявлением, можно обратиться к секретарю оценочной комиссии под кодом </w:t>
      </w:r>
      <w:r w:rsidR="0012158B" w:rsidRPr="00CE588E">
        <w:rPr>
          <w:rFonts w:ascii="GHEA Grapalat" w:hAnsi="GHEA Grapalat"/>
        </w:rPr>
        <w:t>«</w:t>
      </w:r>
      <w:r w:rsidR="0012158B">
        <w:rPr>
          <w:rFonts w:ascii="GHEA Grapalat" w:hAnsi="GHEA Grapalat"/>
          <w:lang w:val="en-US"/>
        </w:rPr>
        <w:t>OBT</w:t>
      </w:r>
      <w:r w:rsidR="0012158B" w:rsidRPr="0012158B">
        <w:rPr>
          <w:rFonts w:ascii="GHEA Grapalat" w:hAnsi="GHEA Grapalat"/>
        </w:rPr>
        <w:t>-</w:t>
      </w:r>
      <w:proofErr w:type="spellStart"/>
      <w:r w:rsidR="0012158B">
        <w:rPr>
          <w:rFonts w:ascii="GHEA Grapalat" w:hAnsi="GHEA Grapalat"/>
          <w:lang w:val="en-US"/>
        </w:rPr>
        <w:t>GHAPDzB</w:t>
      </w:r>
      <w:proofErr w:type="spellEnd"/>
      <w:r w:rsidR="0012158B" w:rsidRPr="0012158B">
        <w:rPr>
          <w:rFonts w:ascii="GHEA Grapalat" w:hAnsi="GHEA Grapalat"/>
        </w:rPr>
        <w:t>-</w:t>
      </w:r>
      <w:r w:rsidR="0012158B" w:rsidRPr="00CE588E">
        <w:rPr>
          <w:rFonts w:ascii="GHEA Grapalat" w:hAnsi="GHEA Grapalat"/>
        </w:rPr>
        <w:t>2</w:t>
      </w:r>
      <w:r w:rsidR="0012158B" w:rsidRPr="00930DFD">
        <w:rPr>
          <w:rFonts w:ascii="GHEA Grapalat" w:hAnsi="GHEA Grapalat"/>
        </w:rPr>
        <w:t>1</w:t>
      </w:r>
      <w:r w:rsidR="0012158B" w:rsidRPr="00CE588E">
        <w:rPr>
          <w:rFonts w:ascii="GHEA Grapalat" w:hAnsi="GHEA Grapalat"/>
        </w:rPr>
        <w:t>/0</w:t>
      </w:r>
      <w:r w:rsidR="0012158B" w:rsidRPr="009461D0">
        <w:rPr>
          <w:rFonts w:ascii="GHEA Grapalat" w:hAnsi="GHEA Grapalat"/>
        </w:rPr>
        <w:t>8</w:t>
      </w:r>
      <w:r w:rsidR="0012158B" w:rsidRPr="00CE588E">
        <w:rPr>
          <w:rFonts w:ascii="GHEA Grapalat" w:hAnsi="GHEA Grapalat"/>
        </w:rPr>
        <w:t xml:space="preserve">» </w:t>
      </w:r>
      <w:proofErr w:type="spellStart"/>
      <w:r>
        <w:rPr>
          <w:rFonts w:ascii="GHEA Grapalat" w:hAnsi="GHEA Grapalat"/>
        </w:rPr>
        <w:t>Ареват</w:t>
      </w:r>
      <w:proofErr w:type="spellEnd"/>
      <w:r>
        <w:rPr>
          <w:rFonts w:ascii="GHEA Grapalat" w:hAnsi="GHEA Grapalat"/>
        </w:rPr>
        <w:t xml:space="preserve"> Аветисян</w:t>
      </w:r>
      <w:r w:rsidRPr="005F0C0E">
        <w:rPr>
          <w:rFonts w:ascii="GHEA Grapalat" w:hAnsi="GHEA Grapalat"/>
        </w:rPr>
        <w:t xml:space="preserve">. </w:t>
      </w:r>
    </w:p>
    <w:p w14:paraId="6E3A2927" w14:textId="77777777" w:rsidR="00CA281D" w:rsidRDefault="001A0488" w:rsidP="00CA281D">
      <w:pPr>
        <w:spacing w:line="360" w:lineRule="auto"/>
        <w:ind w:firstLine="708"/>
        <w:jc w:val="both"/>
        <w:rPr>
          <w:rStyle w:val="ae"/>
          <w:rFonts w:ascii="GHEA Grapalat" w:hAnsi="GHEA Grapalat"/>
          <w:lang w:val="hy-AM"/>
        </w:rPr>
      </w:pPr>
      <w:r>
        <w:rPr>
          <w:rFonts w:ascii="GHEA Grapalat" w:hAnsi="GHEA Grapalat"/>
        </w:rPr>
        <w:t>Телефон: 093</w:t>
      </w:r>
      <w:r w:rsidRPr="005F0C0E">
        <w:rPr>
          <w:rFonts w:ascii="GHEA Grapalat" w:hAnsi="GHEA Grapalat"/>
        </w:rPr>
        <w:t xml:space="preserve"> </w:t>
      </w:r>
      <w:r>
        <w:rPr>
          <w:rFonts w:ascii="GHEA Grapalat" w:hAnsi="GHEA Grapalat"/>
        </w:rPr>
        <w:t>72 24 27</w:t>
      </w:r>
      <w:r w:rsidRPr="005F0C0E">
        <w:rPr>
          <w:rFonts w:ascii="GHEA Grapalat" w:hAnsi="GHEA Grapalat"/>
        </w:rPr>
        <w:t xml:space="preserve"> Эл. почта: </w:t>
      </w:r>
      <w:hyperlink r:id="rId7" w:history="1">
        <w:r w:rsidR="00CA281D" w:rsidRPr="007D3272">
          <w:rPr>
            <w:rStyle w:val="ae"/>
            <w:rFonts w:ascii="GHEA Grapalat" w:hAnsi="GHEA Grapalat"/>
            <w:lang w:val="hy-AM"/>
          </w:rPr>
          <w:t>operaballet.gnumner@gmail.co</w:t>
        </w:r>
        <w:r w:rsidR="00CA281D" w:rsidRPr="00D12DA7">
          <w:rPr>
            <w:rStyle w:val="ae"/>
            <w:rFonts w:ascii="GHEA Grapalat" w:hAnsi="GHEA Grapalat"/>
            <w:lang w:val="hy-AM"/>
          </w:rPr>
          <w:t>m</w:t>
        </w:r>
      </w:hyperlink>
    </w:p>
    <w:p w14:paraId="2AA488F4" w14:textId="4849BA26" w:rsidR="001A0488" w:rsidRPr="00CA281D" w:rsidRDefault="001A0488" w:rsidP="001A0488">
      <w:pPr>
        <w:spacing w:line="360" w:lineRule="auto"/>
        <w:rPr>
          <w:rFonts w:ascii="GHEA Grapalat" w:hAnsi="GHEA Grapalat"/>
          <w:lang w:val="hy-AM"/>
        </w:rPr>
      </w:pPr>
    </w:p>
    <w:p w14:paraId="1E79E115" w14:textId="77777777" w:rsidR="0012158B" w:rsidRPr="005F0C0E" w:rsidRDefault="001A0488" w:rsidP="0012158B">
      <w:pPr>
        <w:spacing w:line="360" w:lineRule="auto"/>
        <w:rPr>
          <w:rFonts w:ascii="GHEA Grapalat" w:hAnsi="GHEA Grapalat"/>
        </w:rPr>
      </w:pPr>
      <w:r w:rsidRPr="005F0C0E">
        <w:rPr>
          <w:rFonts w:ascii="GHEA Grapalat" w:hAnsi="GHEA Grapalat"/>
        </w:rPr>
        <w:t xml:space="preserve"> Заказчик: </w:t>
      </w:r>
      <w:r w:rsidR="0012158B" w:rsidRPr="00464C4C">
        <w:rPr>
          <w:rFonts w:ascii="GHEA Grapalat" w:hAnsi="GHEA Grapalat" w:cs="Sylfaen"/>
          <w:lang w:val="af-ZA"/>
        </w:rPr>
        <w:t>Армянский театр оперы и балета имени А. А. Спендиарова</w:t>
      </w:r>
      <w:r w:rsidR="0012158B">
        <w:rPr>
          <w:rFonts w:ascii="GHEA Grapalat" w:hAnsi="GHEA Grapalat"/>
        </w:rPr>
        <w:t xml:space="preserve"> ГНО</w:t>
      </w:r>
    </w:p>
    <w:p w14:paraId="3A40AE91" w14:textId="44BCA1B8" w:rsidR="0006419E" w:rsidRPr="00A4106B" w:rsidRDefault="0006419E" w:rsidP="0012158B">
      <w:pPr>
        <w:spacing w:line="360" w:lineRule="auto"/>
        <w:rPr>
          <w:rFonts w:ascii="GHEA Grapalat" w:hAnsi="GHEA Grapalat" w:cs="Sylfaen"/>
          <w:b/>
          <w:sz w:val="14"/>
          <w:szCs w:val="18"/>
        </w:rPr>
      </w:pPr>
    </w:p>
    <w:sectPr w:rsidR="0006419E" w:rsidRPr="00A4106B" w:rsidSect="00692549">
      <w:footerReference w:type="even" r:id="rId8"/>
      <w:footerReference w:type="default" r:id="rId9"/>
      <w:pgSz w:w="11906" w:h="16838" w:code="9"/>
      <w:pgMar w:top="284" w:right="991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9CF6E2" w14:textId="77777777" w:rsidR="004D49E5" w:rsidRDefault="004D49E5">
      <w:r>
        <w:separator/>
      </w:r>
    </w:p>
  </w:endnote>
  <w:endnote w:type="continuationSeparator" w:id="0">
    <w:p w14:paraId="485BE01D" w14:textId="77777777" w:rsidR="004D49E5" w:rsidRDefault="004D49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390691" w14:textId="77777777" w:rsidR="00E05B2C" w:rsidRDefault="00FA56F9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05B2C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7BBDBF4A" w14:textId="77777777" w:rsidR="00E05B2C" w:rsidRDefault="00E05B2C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515F14A" w14:textId="77777777" w:rsidR="00E05B2C" w:rsidRPr="0006419E" w:rsidRDefault="00FA56F9" w:rsidP="0006419E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2B21AF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462BD3" w14:textId="77777777" w:rsidR="004D49E5" w:rsidRDefault="004D49E5">
      <w:r>
        <w:separator/>
      </w:r>
    </w:p>
  </w:footnote>
  <w:footnote w:type="continuationSeparator" w:id="0">
    <w:p w14:paraId="04982959" w14:textId="77777777" w:rsidR="004D49E5" w:rsidRDefault="004D49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21D5"/>
    <w:rsid w:val="00010264"/>
    <w:rsid w:val="00025EFB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94076"/>
    <w:rsid w:val="0009444C"/>
    <w:rsid w:val="000B62B0"/>
    <w:rsid w:val="000B70F6"/>
    <w:rsid w:val="000C0DA8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158B"/>
    <w:rsid w:val="00124077"/>
    <w:rsid w:val="0012540C"/>
    <w:rsid w:val="00125AFF"/>
    <w:rsid w:val="00131A8A"/>
    <w:rsid w:val="00132E94"/>
    <w:rsid w:val="00146335"/>
    <w:rsid w:val="001466A8"/>
    <w:rsid w:val="00147126"/>
    <w:rsid w:val="001563E9"/>
    <w:rsid w:val="001628D6"/>
    <w:rsid w:val="00180617"/>
    <w:rsid w:val="00185136"/>
    <w:rsid w:val="001860C6"/>
    <w:rsid w:val="001863BD"/>
    <w:rsid w:val="0019719D"/>
    <w:rsid w:val="001A0488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E757B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38A0"/>
    <w:rsid w:val="00265DE8"/>
    <w:rsid w:val="0026753B"/>
    <w:rsid w:val="002827E6"/>
    <w:rsid w:val="002955FD"/>
    <w:rsid w:val="002A5B15"/>
    <w:rsid w:val="002B21AF"/>
    <w:rsid w:val="002C44C4"/>
    <w:rsid w:val="002C5839"/>
    <w:rsid w:val="002C60EF"/>
    <w:rsid w:val="002D1B1F"/>
    <w:rsid w:val="002D68D0"/>
    <w:rsid w:val="002E33D0"/>
    <w:rsid w:val="002E5E97"/>
    <w:rsid w:val="002F50FC"/>
    <w:rsid w:val="00301137"/>
    <w:rsid w:val="00302445"/>
    <w:rsid w:val="003057F7"/>
    <w:rsid w:val="00306FFC"/>
    <w:rsid w:val="003153A1"/>
    <w:rsid w:val="00315746"/>
    <w:rsid w:val="00316ADF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0980"/>
    <w:rsid w:val="0039239E"/>
    <w:rsid w:val="003928E5"/>
    <w:rsid w:val="003B24BE"/>
    <w:rsid w:val="003B2BED"/>
    <w:rsid w:val="003C0293"/>
    <w:rsid w:val="003C1869"/>
    <w:rsid w:val="003C1D79"/>
    <w:rsid w:val="003C37AF"/>
    <w:rsid w:val="003D5271"/>
    <w:rsid w:val="003E343E"/>
    <w:rsid w:val="003F188D"/>
    <w:rsid w:val="003F4879"/>
    <w:rsid w:val="003F49B4"/>
    <w:rsid w:val="00431497"/>
    <w:rsid w:val="0043269D"/>
    <w:rsid w:val="004345B3"/>
    <w:rsid w:val="00441E90"/>
    <w:rsid w:val="00454284"/>
    <w:rsid w:val="00467A9D"/>
    <w:rsid w:val="00473936"/>
    <w:rsid w:val="00480FFF"/>
    <w:rsid w:val="00486700"/>
    <w:rsid w:val="004945B6"/>
    <w:rsid w:val="004A08D8"/>
    <w:rsid w:val="004A1CDD"/>
    <w:rsid w:val="004A5723"/>
    <w:rsid w:val="004B0C88"/>
    <w:rsid w:val="004B2CAE"/>
    <w:rsid w:val="004B7482"/>
    <w:rsid w:val="004C0EB3"/>
    <w:rsid w:val="004D49E5"/>
    <w:rsid w:val="004D4E6E"/>
    <w:rsid w:val="004D6B75"/>
    <w:rsid w:val="004D7FF4"/>
    <w:rsid w:val="004E4619"/>
    <w:rsid w:val="004F065E"/>
    <w:rsid w:val="004F596C"/>
    <w:rsid w:val="00531EA4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4019E"/>
    <w:rsid w:val="00641E06"/>
    <w:rsid w:val="00644FD7"/>
    <w:rsid w:val="00652B69"/>
    <w:rsid w:val="006538D5"/>
    <w:rsid w:val="00655074"/>
    <w:rsid w:val="006557FC"/>
    <w:rsid w:val="00660E22"/>
    <w:rsid w:val="00673895"/>
    <w:rsid w:val="00683E3A"/>
    <w:rsid w:val="00685833"/>
    <w:rsid w:val="00686425"/>
    <w:rsid w:val="00686CB4"/>
    <w:rsid w:val="00692549"/>
    <w:rsid w:val="006B7A6E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2E49"/>
    <w:rsid w:val="00727604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A44B1"/>
    <w:rsid w:val="007A5396"/>
    <w:rsid w:val="007A795B"/>
    <w:rsid w:val="007B3BFD"/>
    <w:rsid w:val="007B6C31"/>
    <w:rsid w:val="007C3B03"/>
    <w:rsid w:val="007C7163"/>
    <w:rsid w:val="007E1366"/>
    <w:rsid w:val="007F0193"/>
    <w:rsid w:val="007F54CF"/>
    <w:rsid w:val="0080439B"/>
    <w:rsid w:val="00805D1B"/>
    <w:rsid w:val="00823294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446C8"/>
    <w:rsid w:val="009507AF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E5F93"/>
    <w:rsid w:val="009F5D08"/>
    <w:rsid w:val="00A03098"/>
    <w:rsid w:val="00A30C0F"/>
    <w:rsid w:val="00A345E8"/>
    <w:rsid w:val="00A36B72"/>
    <w:rsid w:val="00A4106B"/>
    <w:rsid w:val="00A43870"/>
    <w:rsid w:val="00A70700"/>
    <w:rsid w:val="00A72AAE"/>
    <w:rsid w:val="00AA3EEB"/>
    <w:rsid w:val="00AA698E"/>
    <w:rsid w:val="00AA6BD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D2B29"/>
    <w:rsid w:val="00BE08E1"/>
    <w:rsid w:val="00BE4030"/>
    <w:rsid w:val="00BE4581"/>
    <w:rsid w:val="00BE4FC4"/>
    <w:rsid w:val="00BE5F62"/>
    <w:rsid w:val="00BF118D"/>
    <w:rsid w:val="00BF2F4F"/>
    <w:rsid w:val="00BF4432"/>
    <w:rsid w:val="00C04BBE"/>
    <w:rsid w:val="00C16508"/>
    <w:rsid w:val="00C225E2"/>
    <w:rsid w:val="00C40A14"/>
    <w:rsid w:val="00C45072"/>
    <w:rsid w:val="00C51538"/>
    <w:rsid w:val="00C54035"/>
    <w:rsid w:val="00C56677"/>
    <w:rsid w:val="00C639F2"/>
    <w:rsid w:val="00C90538"/>
    <w:rsid w:val="00C926B7"/>
    <w:rsid w:val="00CA281D"/>
    <w:rsid w:val="00CA6069"/>
    <w:rsid w:val="00CC2EF5"/>
    <w:rsid w:val="00CC43BD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446E0"/>
    <w:rsid w:val="00D52421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DD2D51"/>
    <w:rsid w:val="00DD7367"/>
    <w:rsid w:val="00E05B2C"/>
    <w:rsid w:val="00E14174"/>
    <w:rsid w:val="00E24AA7"/>
    <w:rsid w:val="00E24D9F"/>
    <w:rsid w:val="00E359C1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3634"/>
    <w:rsid w:val="00E96BC2"/>
    <w:rsid w:val="00EA2281"/>
    <w:rsid w:val="00EA767B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50C8"/>
    <w:rsid w:val="00F92E16"/>
    <w:rsid w:val="00F97516"/>
    <w:rsid w:val="00F97BAF"/>
    <w:rsid w:val="00FA127B"/>
    <w:rsid w:val="00FA56F9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E77DD"/>
    <w:rsid w:val="00FF12AD"/>
    <w:rsid w:val="00FF1977"/>
    <w:rsid w:val="00FF219A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21B7BD"/>
  <w15:docId w15:val="{BDD1890B-2B96-4EB9-AE4F-0402AA9107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EF6EC1"/>
    <w:rPr>
      <w:rFonts w:ascii="Times LatArm" w:hAnsi="Times LatArm"/>
      <w:b/>
      <w:sz w:val="28"/>
      <w:lang w:eastAsia="ru-RU"/>
    </w:rPr>
  </w:style>
  <w:style w:type="character" w:customStyle="1" w:styleId="33">
    <w:name w:val="Основной текст с отступом 3 Знак"/>
    <w:link w:val="32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06419E"/>
  </w:style>
  <w:style w:type="character" w:styleId="af4">
    <w:name w:val="Emphasis"/>
    <w:basedOn w:val="a0"/>
    <w:qFormat/>
    <w:rsid w:val="00010264"/>
    <w:rPr>
      <w:i/>
      <w:iCs/>
    </w:rPr>
  </w:style>
  <w:style w:type="paragraph" w:styleId="HTML">
    <w:name w:val="HTML Preformatted"/>
    <w:basedOn w:val="a"/>
    <w:link w:val="HTML0"/>
    <w:uiPriority w:val="99"/>
    <w:semiHidden/>
    <w:unhideWhenUsed/>
    <w:rsid w:val="00CA281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A281D"/>
    <w:rPr>
      <w:rFonts w:ascii="Courier New" w:hAnsi="Courier New" w:cs="Courier New"/>
      <w:lang w:val="en-US" w:eastAsia="en-US" w:bidi="ar-SA"/>
    </w:rPr>
  </w:style>
  <w:style w:type="character" w:customStyle="1" w:styleId="y2iqfc">
    <w:name w:val="y2iqfc"/>
    <w:basedOn w:val="a0"/>
    <w:rsid w:val="00CA28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operaballet.gnumner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201</Words>
  <Characters>1147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9</cp:revision>
  <cp:lastPrinted>2020-12-15T10:27:00Z</cp:lastPrinted>
  <dcterms:created xsi:type="dcterms:W3CDTF">2021-04-16T21:56:00Z</dcterms:created>
  <dcterms:modified xsi:type="dcterms:W3CDTF">2021-09-24T06:20:00Z</dcterms:modified>
</cp:coreProperties>
</file>